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FC75" w14:textId="6905B64E" w:rsidR="00586892" w:rsidRPr="00B210E4" w:rsidRDefault="00586892" w:rsidP="00586892">
      <w:pPr>
        <w:spacing w:after="0"/>
        <w:jc w:val="center"/>
        <w:rPr>
          <w:rFonts w:ascii="Amasis MT Pro Black" w:hAnsi="Amasis MT Pro Black"/>
          <w:b/>
          <w:bCs/>
        </w:rPr>
      </w:pPr>
      <w:r w:rsidRPr="00753732">
        <w:rPr>
          <w:rFonts w:ascii="Amasis MT Pro Black" w:hAnsi="Amasis MT Pro Black"/>
          <w:b/>
          <w:bCs/>
          <w:sz w:val="28"/>
          <w:szCs w:val="28"/>
        </w:rPr>
        <w:t xml:space="preserve">After God’s Heart: </w:t>
      </w:r>
      <w:r>
        <w:rPr>
          <w:rFonts w:ascii="Amasis MT Pro Black" w:hAnsi="Amasis MT Pro Black"/>
          <w:b/>
          <w:bCs/>
          <w:sz w:val="28"/>
          <w:szCs w:val="28"/>
        </w:rPr>
        <w:t>2 Samuel 6</w:t>
      </w:r>
      <w:r w:rsidRPr="00753732">
        <w:rPr>
          <w:rFonts w:ascii="Amasis MT Pro Black" w:hAnsi="Amasis MT Pro Black"/>
          <w:b/>
          <w:bCs/>
          <w:sz w:val="28"/>
          <w:szCs w:val="28"/>
        </w:rPr>
        <w:t xml:space="preserve">, Part </w:t>
      </w:r>
      <w:r>
        <w:rPr>
          <w:rFonts w:ascii="Amasis MT Pro Black" w:hAnsi="Amasis MT Pro Black"/>
          <w:b/>
          <w:bCs/>
          <w:sz w:val="28"/>
          <w:szCs w:val="28"/>
        </w:rPr>
        <w:t>8</w:t>
      </w:r>
    </w:p>
    <w:p w14:paraId="61CC75AF" w14:textId="77777777" w:rsidR="002B01E6" w:rsidRDefault="002B01E6" w:rsidP="00C6744F">
      <w:pPr>
        <w:spacing w:after="0"/>
      </w:pPr>
    </w:p>
    <w:p w14:paraId="43BFBBF8" w14:textId="449133AB" w:rsidR="00C6744F" w:rsidRDefault="00C6744F" w:rsidP="00C6744F">
      <w:pPr>
        <w:spacing w:after="0"/>
      </w:pPr>
      <w:r w:rsidRPr="005B5176">
        <w:rPr>
          <w:b/>
          <w:bCs/>
        </w:rPr>
        <w:t>2 Samuel 6:1</w:t>
      </w:r>
      <w:r>
        <w:rPr>
          <w:lang w:val="en"/>
        </w:rPr>
        <w:t xml:space="preserve"> </w:t>
      </w:r>
      <w:r>
        <w:rPr>
          <w:sz w:val="24"/>
          <w:szCs w:val="24"/>
        </w:rPr>
        <w:t>David again gathered all the chosen men of Israel, thirty thousand.</w:t>
      </w:r>
      <w:r>
        <w:t xml:space="preserve"> </w:t>
      </w:r>
    </w:p>
    <w:p w14:paraId="12A0422A" w14:textId="4CA40D42" w:rsidR="00C6744F" w:rsidRDefault="00C6744F" w:rsidP="00C6744F">
      <w:pPr>
        <w:spacing w:after="0"/>
      </w:pPr>
      <w:r w:rsidRPr="005B5176">
        <w:rPr>
          <w:b/>
          <w:bCs/>
        </w:rPr>
        <w:t>2 Samuel 6:2</w:t>
      </w:r>
      <w:r w:rsidR="005B5176">
        <w:t xml:space="preserve"> </w:t>
      </w:r>
      <w:r>
        <w:rPr>
          <w:sz w:val="24"/>
          <w:szCs w:val="24"/>
        </w:rPr>
        <w:t>And David arose and went with all the people who were with him from Baale-</w:t>
      </w:r>
      <w:proofErr w:type="spellStart"/>
      <w:r>
        <w:rPr>
          <w:sz w:val="24"/>
          <w:szCs w:val="24"/>
        </w:rPr>
        <w:t>judah</w:t>
      </w:r>
      <w:proofErr w:type="spellEnd"/>
      <w:r>
        <w:rPr>
          <w:sz w:val="24"/>
          <w:szCs w:val="24"/>
        </w:rPr>
        <w:t xml:space="preserve"> to bring up from there the ark of God, which is called by the name of the </w:t>
      </w:r>
      <w:r>
        <w:rPr>
          <w:smallCaps/>
          <w:sz w:val="24"/>
          <w:szCs w:val="24"/>
        </w:rPr>
        <w:t>Lord</w:t>
      </w:r>
      <w:r>
        <w:rPr>
          <w:sz w:val="24"/>
          <w:szCs w:val="24"/>
        </w:rPr>
        <w:t xml:space="preserve"> of hosts who sits enthroned on the cherubim.</w:t>
      </w:r>
      <w:r>
        <w:t xml:space="preserve"> </w:t>
      </w:r>
    </w:p>
    <w:p w14:paraId="1E22E5D3" w14:textId="0D2CBFEC" w:rsidR="00C6744F" w:rsidRDefault="00C6744F" w:rsidP="00C6744F">
      <w:pPr>
        <w:spacing w:after="0"/>
      </w:pPr>
      <w:r w:rsidRPr="005B5176">
        <w:rPr>
          <w:b/>
          <w:bCs/>
        </w:rPr>
        <w:t>2 Samuel 6:3</w:t>
      </w:r>
      <w:r>
        <w:t xml:space="preserve"> </w:t>
      </w:r>
      <w:r>
        <w:rPr>
          <w:sz w:val="24"/>
          <w:szCs w:val="24"/>
        </w:rPr>
        <w:t>And they carried the ark of God on a new cart and brought it out of the house of Abinadab, which was on the hill. And Uzzah and Ahio, the sons of Abinadab, were driving the new cart,</w:t>
      </w:r>
      <w:r>
        <w:t xml:space="preserve"> </w:t>
      </w:r>
    </w:p>
    <w:p w14:paraId="5846BE35" w14:textId="033EDC28" w:rsidR="00C6744F" w:rsidRDefault="00C6744F" w:rsidP="00C6744F">
      <w:pPr>
        <w:spacing w:after="0"/>
      </w:pPr>
      <w:r w:rsidRPr="005B5176">
        <w:rPr>
          <w:b/>
          <w:bCs/>
        </w:rPr>
        <w:t>2 Samuel 6:4</w:t>
      </w:r>
      <w:r>
        <w:t xml:space="preserve"> </w:t>
      </w:r>
      <w:r>
        <w:rPr>
          <w:sz w:val="24"/>
          <w:szCs w:val="24"/>
        </w:rPr>
        <w:t>with the ark of God, and Ahio went before the ark.</w:t>
      </w:r>
      <w:r>
        <w:t xml:space="preserve"> </w:t>
      </w:r>
    </w:p>
    <w:p w14:paraId="559C7FDA" w14:textId="4D7E01C2" w:rsidR="00C6744F" w:rsidRDefault="00C6744F" w:rsidP="00C6744F">
      <w:pPr>
        <w:spacing w:after="0"/>
      </w:pPr>
      <w:r w:rsidRPr="005B5176">
        <w:rPr>
          <w:b/>
          <w:bCs/>
        </w:rPr>
        <w:t>2 Samuel 6:5</w:t>
      </w:r>
      <w:r>
        <w:t xml:space="preserve"> </w:t>
      </w:r>
      <w:r>
        <w:rPr>
          <w:sz w:val="24"/>
          <w:szCs w:val="24"/>
        </w:rPr>
        <w:t xml:space="preserve">And David and all the house of Israel were celebrating before the </w:t>
      </w:r>
      <w:r>
        <w:rPr>
          <w:smallCaps/>
          <w:sz w:val="24"/>
          <w:szCs w:val="24"/>
        </w:rPr>
        <w:t>Lord</w:t>
      </w:r>
      <w:r>
        <w:rPr>
          <w:sz w:val="24"/>
          <w:szCs w:val="24"/>
        </w:rPr>
        <w:t>, with songs and lyres and harps and tambourines and castanets and cymbals.</w:t>
      </w:r>
      <w:r>
        <w:t xml:space="preserve"> </w:t>
      </w:r>
    </w:p>
    <w:p w14:paraId="420A2001" w14:textId="77777777" w:rsidR="005B5176" w:rsidRDefault="005B5176" w:rsidP="00C6744F">
      <w:pPr>
        <w:spacing w:after="0"/>
      </w:pPr>
    </w:p>
    <w:p w14:paraId="33F6C60B" w14:textId="066E6A27" w:rsidR="00DC7774" w:rsidRDefault="00DC7774" w:rsidP="00C6744F">
      <w:pPr>
        <w:spacing w:after="0"/>
      </w:pPr>
      <w:r w:rsidRPr="00DC7774">
        <w:rPr>
          <w:b/>
          <w:bCs/>
        </w:rPr>
        <w:t>Notes:</w:t>
      </w:r>
      <w:r>
        <w:t xml:space="preserve"> ___________________________________________________________________________________________</w:t>
      </w:r>
    </w:p>
    <w:p w14:paraId="56E7B697" w14:textId="0191D5E7" w:rsidR="00DC7774" w:rsidRDefault="00DC7774" w:rsidP="00C6744F">
      <w:pPr>
        <w:spacing w:after="0"/>
      </w:pPr>
      <w:r>
        <w:t xml:space="preserve"> ________________________________________________________________________________________________</w:t>
      </w:r>
    </w:p>
    <w:p w14:paraId="4FFA168C" w14:textId="6A62515F" w:rsidR="00DC7774" w:rsidRDefault="00DC7774" w:rsidP="00C6744F">
      <w:pPr>
        <w:spacing w:after="0"/>
      </w:pPr>
      <w:r>
        <w:t xml:space="preserve"> ________________________________________________________________________________________________</w:t>
      </w:r>
    </w:p>
    <w:p w14:paraId="0A108D5F" w14:textId="2A13A4CE" w:rsidR="00DC7774" w:rsidRDefault="00DC7774" w:rsidP="00C6744F">
      <w:pPr>
        <w:spacing w:after="0"/>
      </w:pPr>
      <w:r>
        <w:t xml:space="preserve"> ________________________________________________________________________________________________</w:t>
      </w:r>
    </w:p>
    <w:p w14:paraId="4C96A3C9" w14:textId="77777777" w:rsidR="00DC7774" w:rsidRDefault="00DC7774" w:rsidP="00C6744F">
      <w:pPr>
        <w:spacing w:after="0"/>
      </w:pPr>
    </w:p>
    <w:p w14:paraId="417C15F9" w14:textId="4FDF3BE8" w:rsidR="00C6744F" w:rsidRDefault="00C6744F" w:rsidP="00C6744F">
      <w:pPr>
        <w:spacing w:after="0"/>
      </w:pPr>
      <w:r w:rsidRPr="005B5176">
        <w:rPr>
          <w:b/>
          <w:bCs/>
        </w:rPr>
        <w:t>2 Samuel 6:6</w:t>
      </w:r>
      <w:r>
        <w:t xml:space="preserve"> </w:t>
      </w:r>
      <w:r>
        <w:rPr>
          <w:sz w:val="24"/>
          <w:szCs w:val="24"/>
        </w:rPr>
        <w:t>And when they came to the threshing floor of Nacon, Uzzah put out his hand to the ark of God and took hold of it, for the oxen stumbled.</w:t>
      </w:r>
      <w:r>
        <w:t xml:space="preserve"> </w:t>
      </w:r>
    </w:p>
    <w:p w14:paraId="7B41AB07" w14:textId="197A8F59" w:rsidR="00C6744F" w:rsidRDefault="00C6744F" w:rsidP="00C6744F">
      <w:pPr>
        <w:spacing w:after="0"/>
      </w:pPr>
      <w:r w:rsidRPr="005B5176">
        <w:rPr>
          <w:b/>
          <w:bCs/>
        </w:rPr>
        <w:t>2 Samuel 6:7</w:t>
      </w:r>
      <w:r w:rsidR="005B5176">
        <w:t xml:space="preserve"> </w:t>
      </w:r>
      <w:r>
        <w:rPr>
          <w:sz w:val="24"/>
          <w:szCs w:val="24"/>
        </w:rPr>
        <w:t xml:space="preserve">And the anger of the </w:t>
      </w:r>
      <w:r>
        <w:rPr>
          <w:smallCaps/>
          <w:sz w:val="24"/>
          <w:szCs w:val="24"/>
        </w:rPr>
        <w:t>Lord</w:t>
      </w:r>
      <w:r>
        <w:rPr>
          <w:sz w:val="24"/>
          <w:szCs w:val="24"/>
        </w:rPr>
        <w:t xml:space="preserve"> was kindled against Uzzah, and God struck him down there because of his error, and he died there beside the ark of God.</w:t>
      </w:r>
      <w:r>
        <w:t xml:space="preserve"> </w:t>
      </w:r>
    </w:p>
    <w:p w14:paraId="06BC0B61" w14:textId="7E4BA84D" w:rsidR="00C6744F" w:rsidRDefault="00C6744F" w:rsidP="00C6744F">
      <w:pPr>
        <w:spacing w:after="0"/>
      </w:pPr>
      <w:r w:rsidRPr="005B5176">
        <w:rPr>
          <w:b/>
          <w:bCs/>
        </w:rPr>
        <w:t>2 Samuel 6:8</w:t>
      </w:r>
      <w:r>
        <w:t xml:space="preserve"> </w:t>
      </w:r>
      <w:r>
        <w:rPr>
          <w:sz w:val="24"/>
          <w:szCs w:val="24"/>
        </w:rPr>
        <w:t xml:space="preserve">And David was angry because the </w:t>
      </w:r>
      <w:r>
        <w:rPr>
          <w:smallCaps/>
          <w:sz w:val="24"/>
          <w:szCs w:val="24"/>
        </w:rPr>
        <w:t>Lord</w:t>
      </w:r>
      <w:r>
        <w:rPr>
          <w:sz w:val="24"/>
          <w:szCs w:val="24"/>
        </w:rPr>
        <w:t xml:space="preserve"> had broken out against Uzzah. And that place is called Perez-</w:t>
      </w:r>
      <w:proofErr w:type="spellStart"/>
      <w:r>
        <w:rPr>
          <w:sz w:val="24"/>
          <w:szCs w:val="24"/>
        </w:rPr>
        <w:t>uzzah</w:t>
      </w:r>
      <w:proofErr w:type="spellEnd"/>
      <w:r>
        <w:rPr>
          <w:sz w:val="24"/>
          <w:szCs w:val="24"/>
        </w:rPr>
        <w:t xml:space="preserve"> to this day.</w:t>
      </w:r>
      <w:r>
        <w:t xml:space="preserve"> </w:t>
      </w:r>
    </w:p>
    <w:p w14:paraId="484523A2" w14:textId="7108BB33" w:rsidR="00C6744F" w:rsidRDefault="00C6744F" w:rsidP="00C6744F">
      <w:pPr>
        <w:spacing w:after="0"/>
      </w:pPr>
      <w:r w:rsidRPr="005B5176">
        <w:rPr>
          <w:b/>
          <w:bCs/>
        </w:rPr>
        <w:t>2 Samuel 6:9</w:t>
      </w:r>
      <w:r>
        <w:t xml:space="preserve"> </w:t>
      </w:r>
      <w:r>
        <w:rPr>
          <w:sz w:val="24"/>
          <w:szCs w:val="24"/>
        </w:rPr>
        <w:t xml:space="preserve">And David was afraid of the </w:t>
      </w:r>
      <w:r>
        <w:rPr>
          <w:smallCaps/>
          <w:sz w:val="24"/>
          <w:szCs w:val="24"/>
        </w:rPr>
        <w:t>Lord</w:t>
      </w:r>
      <w:r>
        <w:rPr>
          <w:sz w:val="24"/>
          <w:szCs w:val="24"/>
        </w:rPr>
        <w:t xml:space="preserve"> that day, and he said, “How can the ark of the </w:t>
      </w:r>
      <w:r>
        <w:rPr>
          <w:smallCaps/>
          <w:sz w:val="24"/>
          <w:szCs w:val="24"/>
        </w:rPr>
        <w:t>Lord</w:t>
      </w:r>
      <w:r>
        <w:rPr>
          <w:sz w:val="24"/>
          <w:szCs w:val="24"/>
        </w:rPr>
        <w:t xml:space="preserve"> come to me?”</w:t>
      </w:r>
      <w:r>
        <w:t xml:space="preserve"> </w:t>
      </w:r>
    </w:p>
    <w:p w14:paraId="1848DF7C" w14:textId="3704749D" w:rsidR="00C6744F" w:rsidRDefault="00C6744F" w:rsidP="00C6744F">
      <w:pPr>
        <w:spacing w:after="0"/>
      </w:pPr>
      <w:r w:rsidRPr="005B5176">
        <w:rPr>
          <w:b/>
          <w:bCs/>
        </w:rPr>
        <w:t>2 Samuel 6:10</w:t>
      </w:r>
      <w:r>
        <w:t xml:space="preserve"> </w:t>
      </w:r>
      <w:r>
        <w:rPr>
          <w:sz w:val="24"/>
          <w:szCs w:val="24"/>
        </w:rPr>
        <w:t xml:space="preserve">So David was not willing to take the ark of the </w:t>
      </w:r>
      <w:r>
        <w:rPr>
          <w:smallCaps/>
          <w:sz w:val="24"/>
          <w:szCs w:val="24"/>
        </w:rPr>
        <w:t>Lord</w:t>
      </w:r>
      <w:r>
        <w:rPr>
          <w:sz w:val="24"/>
          <w:szCs w:val="24"/>
        </w:rPr>
        <w:t xml:space="preserve"> into the city of David. But David took it aside to the house of Obed-</w:t>
      </w:r>
      <w:proofErr w:type="spellStart"/>
      <w:r>
        <w:rPr>
          <w:sz w:val="24"/>
          <w:szCs w:val="24"/>
        </w:rPr>
        <w:t>edom</w:t>
      </w:r>
      <w:proofErr w:type="spellEnd"/>
      <w:r>
        <w:rPr>
          <w:sz w:val="24"/>
          <w:szCs w:val="24"/>
        </w:rPr>
        <w:t xml:space="preserve"> the Gittite.</w:t>
      </w:r>
      <w:r>
        <w:t xml:space="preserve"> </w:t>
      </w:r>
    </w:p>
    <w:p w14:paraId="4470044D" w14:textId="77777777" w:rsidR="005B5176" w:rsidRDefault="005B5176" w:rsidP="00C6744F">
      <w:pPr>
        <w:spacing w:after="0"/>
      </w:pPr>
    </w:p>
    <w:p w14:paraId="7995D7CD" w14:textId="77777777" w:rsidR="00DC7774" w:rsidRDefault="00DC7774" w:rsidP="00DC7774">
      <w:pPr>
        <w:spacing w:after="0"/>
      </w:pPr>
      <w:r w:rsidRPr="00DC7774">
        <w:rPr>
          <w:b/>
          <w:bCs/>
        </w:rPr>
        <w:t>Notes:</w:t>
      </w:r>
      <w:r>
        <w:t xml:space="preserve"> ___________________________________________________________________________________________</w:t>
      </w:r>
    </w:p>
    <w:p w14:paraId="0484BDF3" w14:textId="77777777" w:rsidR="00DC7774" w:rsidRDefault="00DC7774" w:rsidP="00DC7774">
      <w:pPr>
        <w:spacing w:after="0"/>
      </w:pPr>
      <w:r>
        <w:t xml:space="preserve"> ________________________________________________________________________________________________</w:t>
      </w:r>
    </w:p>
    <w:p w14:paraId="7377CB19" w14:textId="77777777" w:rsidR="00DC7774" w:rsidRDefault="00DC7774" w:rsidP="00DC7774">
      <w:pPr>
        <w:spacing w:after="0"/>
      </w:pPr>
      <w:r>
        <w:t xml:space="preserve"> ________________________________________________________________________________________________</w:t>
      </w:r>
    </w:p>
    <w:p w14:paraId="55B76449" w14:textId="77777777" w:rsidR="00DC7774" w:rsidRDefault="00DC7774" w:rsidP="00DC7774">
      <w:pPr>
        <w:spacing w:after="0"/>
      </w:pPr>
      <w:r>
        <w:t xml:space="preserve"> ________________________________________________________________________________________________</w:t>
      </w:r>
    </w:p>
    <w:p w14:paraId="443D6484" w14:textId="77777777" w:rsidR="00DC7774" w:rsidRDefault="00DC7774" w:rsidP="00C6744F">
      <w:pPr>
        <w:spacing w:after="0"/>
        <w:rPr>
          <w:b/>
          <w:bCs/>
        </w:rPr>
      </w:pPr>
    </w:p>
    <w:p w14:paraId="77289968" w14:textId="295530C9" w:rsidR="00C6744F" w:rsidRDefault="00C6744F" w:rsidP="00C6744F">
      <w:pPr>
        <w:spacing w:after="0"/>
      </w:pPr>
      <w:r w:rsidRPr="005B5176">
        <w:rPr>
          <w:b/>
          <w:bCs/>
        </w:rPr>
        <w:t>2 Samuel 6:11</w:t>
      </w:r>
      <w:r>
        <w:t xml:space="preserve"> </w:t>
      </w:r>
      <w:r>
        <w:rPr>
          <w:sz w:val="24"/>
          <w:szCs w:val="24"/>
        </w:rPr>
        <w:t xml:space="preserve">And the ark of the </w:t>
      </w:r>
      <w:r>
        <w:rPr>
          <w:smallCaps/>
          <w:sz w:val="24"/>
          <w:szCs w:val="24"/>
        </w:rPr>
        <w:t>Lord</w:t>
      </w:r>
      <w:r>
        <w:rPr>
          <w:sz w:val="24"/>
          <w:szCs w:val="24"/>
        </w:rPr>
        <w:t xml:space="preserve"> remained in the house of Obed-</w:t>
      </w:r>
      <w:proofErr w:type="spellStart"/>
      <w:r>
        <w:rPr>
          <w:sz w:val="24"/>
          <w:szCs w:val="24"/>
        </w:rPr>
        <w:t>edom</w:t>
      </w:r>
      <w:proofErr w:type="spellEnd"/>
      <w:r>
        <w:rPr>
          <w:sz w:val="24"/>
          <w:szCs w:val="24"/>
        </w:rPr>
        <w:t xml:space="preserve"> the Gittite three months, and the </w:t>
      </w:r>
      <w:r>
        <w:rPr>
          <w:smallCaps/>
          <w:sz w:val="24"/>
          <w:szCs w:val="24"/>
        </w:rPr>
        <w:t>Lord</w:t>
      </w:r>
      <w:r>
        <w:rPr>
          <w:sz w:val="24"/>
          <w:szCs w:val="24"/>
        </w:rPr>
        <w:t xml:space="preserve"> blessed Obed-</w:t>
      </w:r>
      <w:proofErr w:type="spellStart"/>
      <w:r>
        <w:rPr>
          <w:sz w:val="24"/>
          <w:szCs w:val="24"/>
        </w:rPr>
        <w:t>edom</w:t>
      </w:r>
      <w:proofErr w:type="spellEnd"/>
      <w:r>
        <w:rPr>
          <w:sz w:val="24"/>
          <w:szCs w:val="24"/>
        </w:rPr>
        <w:t xml:space="preserve"> and all his household.</w:t>
      </w:r>
      <w:r>
        <w:t xml:space="preserve"> </w:t>
      </w:r>
    </w:p>
    <w:p w14:paraId="0D5838AC" w14:textId="1861E0E1" w:rsidR="00C6744F" w:rsidRDefault="00C6744F" w:rsidP="00C6744F">
      <w:pPr>
        <w:spacing w:after="0"/>
      </w:pPr>
      <w:r w:rsidRPr="005B5176">
        <w:rPr>
          <w:b/>
          <w:bCs/>
        </w:rPr>
        <w:t>2 Samuel 6:12</w:t>
      </w:r>
      <w:r>
        <w:t xml:space="preserve"> </w:t>
      </w:r>
      <w:r>
        <w:rPr>
          <w:sz w:val="24"/>
          <w:szCs w:val="24"/>
        </w:rPr>
        <w:t xml:space="preserve">And it was told King David, “The </w:t>
      </w:r>
      <w:r>
        <w:rPr>
          <w:smallCaps/>
          <w:sz w:val="24"/>
          <w:szCs w:val="24"/>
        </w:rPr>
        <w:t>Lord</w:t>
      </w:r>
      <w:r>
        <w:rPr>
          <w:sz w:val="24"/>
          <w:szCs w:val="24"/>
        </w:rPr>
        <w:t xml:space="preserve"> has blessed the household of Obed-</w:t>
      </w:r>
      <w:proofErr w:type="spellStart"/>
      <w:r>
        <w:rPr>
          <w:sz w:val="24"/>
          <w:szCs w:val="24"/>
        </w:rPr>
        <w:t>edom</w:t>
      </w:r>
      <w:proofErr w:type="spellEnd"/>
      <w:r>
        <w:rPr>
          <w:sz w:val="24"/>
          <w:szCs w:val="24"/>
        </w:rPr>
        <w:t xml:space="preserve"> and all that belongs to him, because of the ark of God.” So David went and brought up the ark of God from the house of Obed-</w:t>
      </w:r>
      <w:proofErr w:type="spellStart"/>
      <w:r>
        <w:rPr>
          <w:sz w:val="24"/>
          <w:szCs w:val="24"/>
        </w:rPr>
        <w:t>edom</w:t>
      </w:r>
      <w:proofErr w:type="spellEnd"/>
      <w:r>
        <w:rPr>
          <w:sz w:val="24"/>
          <w:szCs w:val="24"/>
        </w:rPr>
        <w:t xml:space="preserve"> to the city of David with rejoicing.</w:t>
      </w:r>
      <w:r>
        <w:t xml:space="preserve"> </w:t>
      </w:r>
    </w:p>
    <w:p w14:paraId="7108AF5A" w14:textId="6A739BF4" w:rsidR="00C6744F" w:rsidRDefault="00C6744F" w:rsidP="00C6744F">
      <w:pPr>
        <w:spacing w:after="0"/>
      </w:pPr>
      <w:r w:rsidRPr="005B5176">
        <w:rPr>
          <w:b/>
          <w:bCs/>
        </w:rPr>
        <w:t>2 Samuel 6:13</w:t>
      </w:r>
      <w:r>
        <w:t xml:space="preserve"> </w:t>
      </w:r>
      <w:r>
        <w:rPr>
          <w:sz w:val="24"/>
          <w:szCs w:val="24"/>
        </w:rPr>
        <w:t xml:space="preserve">And when those who bore the ark of the </w:t>
      </w:r>
      <w:r>
        <w:rPr>
          <w:smallCaps/>
          <w:sz w:val="24"/>
          <w:szCs w:val="24"/>
        </w:rPr>
        <w:t>Lord</w:t>
      </w:r>
      <w:r>
        <w:rPr>
          <w:sz w:val="24"/>
          <w:szCs w:val="24"/>
        </w:rPr>
        <w:t xml:space="preserve"> had gone six steps, he sacrificed an ox and a fattened animal.</w:t>
      </w:r>
      <w:r>
        <w:t xml:space="preserve"> </w:t>
      </w:r>
    </w:p>
    <w:p w14:paraId="7DABC74C" w14:textId="77777777" w:rsidR="007F3328" w:rsidRDefault="007F3328" w:rsidP="00C6744F">
      <w:pPr>
        <w:spacing w:after="0"/>
        <w:rPr>
          <w:b/>
          <w:bCs/>
        </w:rPr>
      </w:pPr>
    </w:p>
    <w:p w14:paraId="432CA9BF" w14:textId="77777777" w:rsidR="007F3328" w:rsidRDefault="007F3328" w:rsidP="007F3328">
      <w:pPr>
        <w:spacing w:after="0"/>
      </w:pPr>
      <w:r w:rsidRPr="00DC7774">
        <w:rPr>
          <w:b/>
          <w:bCs/>
        </w:rPr>
        <w:t>Notes:</w:t>
      </w:r>
      <w:r>
        <w:t xml:space="preserve"> ___________________________________________________________________________________________</w:t>
      </w:r>
    </w:p>
    <w:p w14:paraId="2378CE58" w14:textId="77777777" w:rsidR="007F3328" w:rsidRDefault="007F3328" w:rsidP="007F3328">
      <w:pPr>
        <w:spacing w:after="0"/>
      </w:pPr>
      <w:r>
        <w:t xml:space="preserve"> ________________________________________________________________________________________________</w:t>
      </w:r>
    </w:p>
    <w:p w14:paraId="6C90C428" w14:textId="77777777" w:rsidR="007F3328" w:rsidRDefault="007F3328" w:rsidP="007F3328">
      <w:pPr>
        <w:spacing w:after="0"/>
      </w:pPr>
      <w:r>
        <w:t xml:space="preserve"> ________________________________________________________________________________________________</w:t>
      </w:r>
    </w:p>
    <w:p w14:paraId="08C22999" w14:textId="77777777" w:rsidR="007F3328" w:rsidRDefault="007F3328" w:rsidP="007F3328">
      <w:pPr>
        <w:spacing w:after="0"/>
      </w:pPr>
      <w:r>
        <w:t xml:space="preserve"> ________________________________________________________________________________________________</w:t>
      </w:r>
    </w:p>
    <w:p w14:paraId="1BC277D3" w14:textId="77777777" w:rsidR="007F3328" w:rsidRDefault="007F3328" w:rsidP="007F3328">
      <w:pPr>
        <w:spacing w:after="0"/>
      </w:pPr>
      <w:r>
        <w:t xml:space="preserve"> ________________________________________________________________________________________________</w:t>
      </w:r>
    </w:p>
    <w:p w14:paraId="0E7B97B2" w14:textId="77777777" w:rsidR="007F3328" w:rsidRDefault="007F3328" w:rsidP="007F3328">
      <w:pPr>
        <w:spacing w:after="0"/>
      </w:pPr>
      <w:r>
        <w:t xml:space="preserve"> ________________________________________________________________________________________________</w:t>
      </w:r>
    </w:p>
    <w:p w14:paraId="08B2313E" w14:textId="77777777" w:rsidR="007F3328" w:rsidRDefault="007F3328" w:rsidP="00C6744F">
      <w:pPr>
        <w:spacing w:after="0"/>
        <w:rPr>
          <w:b/>
          <w:bCs/>
        </w:rPr>
      </w:pPr>
    </w:p>
    <w:p w14:paraId="530838D1" w14:textId="1EEB7C9F" w:rsidR="00C6744F" w:rsidRDefault="00C6744F" w:rsidP="00C6744F">
      <w:pPr>
        <w:spacing w:after="0"/>
      </w:pPr>
      <w:r w:rsidRPr="005B5176">
        <w:rPr>
          <w:b/>
          <w:bCs/>
        </w:rPr>
        <w:t>2 Samuel 6:14</w:t>
      </w:r>
      <w:r>
        <w:t xml:space="preserve"> </w:t>
      </w:r>
      <w:r>
        <w:rPr>
          <w:sz w:val="24"/>
          <w:szCs w:val="24"/>
        </w:rPr>
        <w:t xml:space="preserve">And David danced before the </w:t>
      </w:r>
      <w:r>
        <w:rPr>
          <w:smallCaps/>
          <w:sz w:val="24"/>
          <w:szCs w:val="24"/>
        </w:rPr>
        <w:t>Lord</w:t>
      </w:r>
      <w:r>
        <w:rPr>
          <w:sz w:val="24"/>
          <w:szCs w:val="24"/>
        </w:rPr>
        <w:t xml:space="preserve"> with all his might. And David was wearing a linen ephod.</w:t>
      </w:r>
      <w:r>
        <w:t xml:space="preserve"> </w:t>
      </w:r>
    </w:p>
    <w:p w14:paraId="682D573A" w14:textId="1F374E66" w:rsidR="00C6744F" w:rsidRDefault="00C6744F" w:rsidP="00C6744F">
      <w:pPr>
        <w:spacing w:after="0"/>
      </w:pPr>
      <w:r w:rsidRPr="005B5176">
        <w:rPr>
          <w:b/>
          <w:bCs/>
        </w:rPr>
        <w:t>2 Samuel 6:15</w:t>
      </w:r>
      <w:r>
        <w:t xml:space="preserve"> </w:t>
      </w:r>
      <w:r>
        <w:rPr>
          <w:sz w:val="24"/>
          <w:szCs w:val="24"/>
        </w:rPr>
        <w:t xml:space="preserve">So David and all the house of Israel brought up the ark of the </w:t>
      </w:r>
      <w:r>
        <w:rPr>
          <w:smallCaps/>
          <w:sz w:val="24"/>
          <w:szCs w:val="24"/>
        </w:rPr>
        <w:t>Lord</w:t>
      </w:r>
      <w:r>
        <w:rPr>
          <w:sz w:val="24"/>
          <w:szCs w:val="24"/>
        </w:rPr>
        <w:t xml:space="preserve"> with shouting and with the sound of the horn.</w:t>
      </w:r>
      <w:r>
        <w:t xml:space="preserve"> </w:t>
      </w:r>
    </w:p>
    <w:p w14:paraId="45E8F7AC" w14:textId="2448C1FF" w:rsidR="00C6744F" w:rsidRDefault="00C6744F" w:rsidP="00C6744F">
      <w:pPr>
        <w:spacing w:after="0"/>
      </w:pPr>
      <w:r w:rsidRPr="005B5176">
        <w:rPr>
          <w:b/>
          <w:bCs/>
        </w:rPr>
        <w:t>2 Samuel 6:16</w:t>
      </w:r>
      <w:r>
        <w:t xml:space="preserve"> </w:t>
      </w:r>
      <w:r>
        <w:rPr>
          <w:sz w:val="24"/>
          <w:szCs w:val="24"/>
        </w:rPr>
        <w:t xml:space="preserve">As the ark of the </w:t>
      </w:r>
      <w:r>
        <w:rPr>
          <w:smallCaps/>
          <w:sz w:val="24"/>
          <w:szCs w:val="24"/>
        </w:rPr>
        <w:t>Lord</w:t>
      </w:r>
      <w:r>
        <w:rPr>
          <w:sz w:val="24"/>
          <w:szCs w:val="24"/>
        </w:rPr>
        <w:t xml:space="preserve"> came into the city of David, Michal the daughter of Saul looked out of the window and saw King David leaping and dancing before the </w:t>
      </w:r>
      <w:r>
        <w:rPr>
          <w:smallCaps/>
          <w:sz w:val="24"/>
          <w:szCs w:val="24"/>
        </w:rPr>
        <w:t>Lord</w:t>
      </w:r>
      <w:r>
        <w:rPr>
          <w:sz w:val="24"/>
          <w:szCs w:val="24"/>
        </w:rPr>
        <w:t>, and she despised him in her heart.</w:t>
      </w:r>
      <w:r>
        <w:t xml:space="preserve"> </w:t>
      </w:r>
    </w:p>
    <w:p w14:paraId="788FCCE7" w14:textId="3E50308D" w:rsidR="00C6744F" w:rsidRDefault="00C6744F" w:rsidP="00C6744F">
      <w:pPr>
        <w:spacing w:after="0"/>
      </w:pPr>
      <w:r w:rsidRPr="005B5176">
        <w:rPr>
          <w:b/>
          <w:bCs/>
        </w:rPr>
        <w:t>2 Samuel 6:17</w:t>
      </w:r>
      <w:r>
        <w:t xml:space="preserve"> </w:t>
      </w:r>
      <w:r>
        <w:rPr>
          <w:sz w:val="24"/>
          <w:szCs w:val="24"/>
        </w:rPr>
        <w:t xml:space="preserve">And they brought in the ark of the </w:t>
      </w:r>
      <w:r>
        <w:rPr>
          <w:smallCaps/>
          <w:sz w:val="24"/>
          <w:szCs w:val="24"/>
        </w:rPr>
        <w:t>Lord</w:t>
      </w:r>
      <w:r>
        <w:rPr>
          <w:sz w:val="24"/>
          <w:szCs w:val="24"/>
        </w:rPr>
        <w:t xml:space="preserve"> and set it in its place, inside the tent that David had pitched for it. And David offered burnt offerings and peace offerings before the </w:t>
      </w:r>
      <w:r>
        <w:rPr>
          <w:smallCaps/>
          <w:sz w:val="24"/>
          <w:szCs w:val="24"/>
        </w:rPr>
        <w:t>Lord</w:t>
      </w:r>
      <w:r>
        <w:rPr>
          <w:sz w:val="24"/>
          <w:szCs w:val="24"/>
        </w:rPr>
        <w:t>.</w:t>
      </w:r>
      <w:r>
        <w:t xml:space="preserve"> </w:t>
      </w:r>
    </w:p>
    <w:p w14:paraId="4C9371DF" w14:textId="72C14E77" w:rsidR="00C6744F" w:rsidRDefault="00C6744F" w:rsidP="00C6744F">
      <w:pPr>
        <w:spacing w:after="0"/>
      </w:pPr>
      <w:r w:rsidRPr="005B5176">
        <w:rPr>
          <w:b/>
          <w:bCs/>
        </w:rPr>
        <w:t>2 Samuel 6:18</w:t>
      </w:r>
      <w:r>
        <w:t xml:space="preserve"> </w:t>
      </w:r>
      <w:r>
        <w:rPr>
          <w:sz w:val="24"/>
          <w:szCs w:val="24"/>
        </w:rPr>
        <w:t xml:space="preserve">And when David had finished offering the burnt offerings and the peace offerings, he blessed the people in the name of the </w:t>
      </w:r>
      <w:r>
        <w:rPr>
          <w:smallCaps/>
          <w:sz w:val="24"/>
          <w:szCs w:val="24"/>
        </w:rPr>
        <w:t>Lord</w:t>
      </w:r>
      <w:r>
        <w:rPr>
          <w:sz w:val="24"/>
          <w:szCs w:val="24"/>
        </w:rPr>
        <w:t xml:space="preserve"> of hosts</w:t>
      </w:r>
      <w:r>
        <w:t xml:space="preserve"> </w:t>
      </w:r>
    </w:p>
    <w:p w14:paraId="428AAAE8" w14:textId="076E3F90" w:rsidR="00C6744F" w:rsidRDefault="00C6744F" w:rsidP="00C6744F">
      <w:pPr>
        <w:spacing w:after="0"/>
      </w:pPr>
      <w:r w:rsidRPr="005B5176">
        <w:rPr>
          <w:b/>
          <w:bCs/>
        </w:rPr>
        <w:t>2 Samuel 6:19</w:t>
      </w:r>
      <w:r>
        <w:t xml:space="preserve"> </w:t>
      </w:r>
      <w:r>
        <w:rPr>
          <w:sz w:val="24"/>
          <w:szCs w:val="24"/>
        </w:rPr>
        <w:t>and distributed among all the people, the whole multitude of Israel, both men and women, a cake of bread, a portion of meat, and a cake of raisins to each one. Then all the people departed, each to his house.</w:t>
      </w:r>
      <w:r>
        <w:t xml:space="preserve"> </w:t>
      </w:r>
    </w:p>
    <w:p w14:paraId="396EC07B" w14:textId="77777777" w:rsidR="005B5176" w:rsidRDefault="005B5176" w:rsidP="00C6744F">
      <w:pPr>
        <w:spacing w:after="0"/>
      </w:pPr>
    </w:p>
    <w:p w14:paraId="69BDC83C" w14:textId="77777777" w:rsidR="007F3328" w:rsidRDefault="007F3328" w:rsidP="007F3328">
      <w:pPr>
        <w:spacing w:after="0"/>
      </w:pPr>
      <w:r w:rsidRPr="00DC7774">
        <w:rPr>
          <w:b/>
          <w:bCs/>
        </w:rPr>
        <w:t>Notes:</w:t>
      </w:r>
      <w:r>
        <w:t xml:space="preserve"> ___________________________________________________________________________________________</w:t>
      </w:r>
    </w:p>
    <w:p w14:paraId="30B79A9D" w14:textId="77777777" w:rsidR="007F3328" w:rsidRDefault="007F3328" w:rsidP="007F3328">
      <w:pPr>
        <w:spacing w:after="0"/>
      </w:pPr>
      <w:r>
        <w:t xml:space="preserve"> ________________________________________________________________________________________________</w:t>
      </w:r>
    </w:p>
    <w:p w14:paraId="0EB33355" w14:textId="77777777" w:rsidR="007F3328" w:rsidRDefault="007F3328" w:rsidP="007F3328">
      <w:pPr>
        <w:spacing w:after="0"/>
      </w:pPr>
      <w:r>
        <w:t xml:space="preserve"> ________________________________________________________________________________________________</w:t>
      </w:r>
    </w:p>
    <w:p w14:paraId="0BC5037F" w14:textId="77777777" w:rsidR="007F3328" w:rsidRDefault="007F3328" w:rsidP="007F3328">
      <w:pPr>
        <w:spacing w:after="0"/>
      </w:pPr>
      <w:r>
        <w:t xml:space="preserve"> ________________________________________________________________________________________________</w:t>
      </w:r>
    </w:p>
    <w:p w14:paraId="2023DAC8" w14:textId="77777777" w:rsidR="007F3328" w:rsidRDefault="007F3328" w:rsidP="007F3328">
      <w:pPr>
        <w:spacing w:after="0"/>
      </w:pPr>
      <w:r>
        <w:t xml:space="preserve"> ________________________________________________________________________________________________</w:t>
      </w:r>
    </w:p>
    <w:p w14:paraId="1A8CF49D" w14:textId="77777777" w:rsidR="007F3328" w:rsidRDefault="007F3328" w:rsidP="007F3328">
      <w:pPr>
        <w:spacing w:after="0"/>
      </w:pPr>
      <w:r>
        <w:t xml:space="preserve"> ________________________________________________________________________________________________</w:t>
      </w:r>
    </w:p>
    <w:p w14:paraId="0F197257" w14:textId="77777777" w:rsidR="007F3328" w:rsidRDefault="007F3328" w:rsidP="00C6744F">
      <w:pPr>
        <w:spacing w:after="0"/>
        <w:rPr>
          <w:b/>
          <w:bCs/>
        </w:rPr>
      </w:pPr>
    </w:p>
    <w:p w14:paraId="5E339C55" w14:textId="774E3A24" w:rsidR="00C6744F" w:rsidRDefault="00C6744F" w:rsidP="00C6744F">
      <w:pPr>
        <w:spacing w:after="0"/>
      </w:pPr>
      <w:r w:rsidRPr="005B5176">
        <w:rPr>
          <w:b/>
          <w:bCs/>
        </w:rPr>
        <w:t>2 Samuel 6:20</w:t>
      </w:r>
      <w:r>
        <w:t xml:space="preserve"> </w:t>
      </w:r>
      <w:r>
        <w:rPr>
          <w:sz w:val="24"/>
          <w:szCs w:val="24"/>
        </w:rPr>
        <w:t>And David returned to bless his household. But Michal the daughter of Saul came out to meet David and said, “How the king of Israel honored himself today, uncovering himself today before the eyes of his servants’ female servants, as one of the vulgar fellows shamelessly uncovers himself!”</w:t>
      </w:r>
      <w:r>
        <w:t xml:space="preserve"> </w:t>
      </w:r>
    </w:p>
    <w:p w14:paraId="13BA1AA6" w14:textId="68DAEE85" w:rsidR="00C6744F" w:rsidRDefault="00C6744F" w:rsidP="00C6744F">
      <w:pPr>
        <w:spacing w:after="0"/>
      </w:pPr>
      <w:r w:rsidRPr="005B5176">
        <w:rPr>
          <w:b/>
          <w:bCs/>
        </w:rPr>
        <w:t>2 Samuel 6:21</w:t>
      </w:r>
      <w:r>
        <w:t xml:space="preserve"> </w:t>
      </w:r>
      <w:r>
        <w:rPr>
          <w:sz w:val="24"/>
          <w:szCs w:val="24"/>
        </w:rPr>
        <w:t xml:space="preserve">And David said to Michal, “It was before the </w:t>
      </w:r>
      <w:r>
        <w:rPr>
          <w:smallCaps/>
          <w:sz w:val="24"/>
          <w:szCs w:val="24"/>
        </w:rPr>
        <w:t>Lord</w:t>
      </w:r>
      <w:r>
        <w:rPr>
          <w:sz w:val="24"/>
          <w:szCs w:val="24"/>
        </w:rPr>
        <w:t xml:space="preserve">, who chose me above your father and above all his house, to appoint me as prince over Israel, the people of the </w:t>
      </w:r>
      <w:r>
        <w:rPr>
          <w:smallCaps/>
          <w:sz w:val="24"/>
          <w:szCs w:val="24"/>
        </w:rPr>
        <w:t>Lord</w:t>
      </w:r>
      <w:r>
        <w:rPr>
          <w:sz w:val="24"/>
          <w:szCs w:val="24"/>
        </w:rPr>
        <w:t xml:space="preserve">—and I will celebrate before the </w:t>
      </w:r>
      <w:r>
        <w:rPr>
          <w:smallCaps/>
          <w:sz w:val="24"/>
          <w:szCs w:val="24"/>
        </w:rPr>
        <w:t>Lord</w:t>
      </w:r>
      <w:r>
        <w:rPr>
          <w:sz w:val="24"/>
          <w:szCs w:val="24"/>
        </w:rPr>
        <w:t>.</w:t>
      </w:r>
      <w:r>
        <w:t xml:space="preserve"> </w:t>
      </w:r>
    </w:p>
    <w:p w14:paraId="107139E7" w14:textId="5FA1A406" w:rsidR="00C6744F" w:rsidRDefault="00C6744F" w:rsidP="00C6744F">
      <w:pPr>
        <w:spacing w:after="0"/>
      </w:pPr>
      <w:r w:rsidRPr="005B5176">
        <w:rPr>
          <w:b/>
          <w:bCs/>
        </w:rPr>
        <w:t>2 Samuel 6:22</w:t>
      </w:r>
      <w:r>
        <w:t xml:space="preserve"> </w:t>
      </w:r>
      <w:r>
        <w:rPr>
          <w:sz w:val="24"/>
          <w:szCs w:val="24"/>
        </w:rPr>
        <w:t>I will make myself yet more contemptible than this, and I will be abased in your eyes. But by the female servants of whom you have spoken, by them I shall be held in honor.”</w:t>
      </w:r>
      <w:r>
        <w:t xml:space="preserve"> </w:t>
      </w:r>
    </w:p>
    <w:p w14:paraId="3BA2839D" w14:textId="4350410E" w:rsidR="00C6744F" w:rsidRDefault="00C6744F" w:rsidP="00C6744F">
      <w:pPr>
        <w:spacing w:after="0"/>
      </w:pPr>
      <w:r w:rsidRPr="005B5176">
        <w:rPr>
          <w:b/>
          <w:bCs/>
        </w:rPr>
        <w:t>2 Samuel 6:23</w:t>
      </w:r>
      <w:r>
        <w:t xml:space="preserve"> </w:t>
      </w:r>
      <w:r>
        <w:rPr>
          <w:sz w:val="24"/>
          <w:szCs w:val="24"/>
        </w:rPr>
        <w:t>And Michal the daughter of Saul had no child to the day of her death.</w:t>
      </w:r>
      <w:r>
        <w:t xml:space="preserve"> </w:t>
      </w:r>
    </w:p>
    <w:p w14:paraId="7D985228" w14:textId="77777777" w:rsidR="007F3328" w:rsidRDefault="007F3328" w:rsidP="007F3328">
      <w:pPr>
        <w:spacing w:after="0"/>
        <w:rPr>
          <w:b/>
          <w:bCs/>
        </w:rPr>
      </w:pPr>
    </w:p>
    <w:p w14:paraId="5D16BC69" w14:textId="1FD9B242" w:rsidR="007F3328" w:rsidRDefault="007F3328" w:rsidP="007F3328">
      <w:pPr>
        <w:spacing w:after="0"/>
      </w:pPr>
      <w:r w:rsidRPr="00DC7774">
        <w:rPr>
          <w:b/>
          <w:bCs/>
        </w:rPr>
        <w:t>Notes:</w:t>
      </w:r>
      <w:r>
        <w:t xml:space="preserve"> ___________________________________________________________________________________________</w:t>
      </w:r>
    </w:p>
    <w:p w14:paraId="4C47032D" w14:textId="77777777" w:rsidR="007F3328" w:rsidRDefault="007F3328" w:rsidP="007F3328">
      <w:pPr>
        <w:spacing w:after="0"/>
      </w:pPr>
      <w:r>
        <w:t xml:space="preserve"> ________________________________________________________________________________________________</w:t>
      </w:r>
    </w:p>
    <w:p w14:paraId="5B51B8ED" w14:textId="77777777" w:rsidR="007F3328" w:rsidRDefault="007F3328" w:rsidP="007F3328">
      <w:pPr>
        <w:spacing w:after="0"/>
      </w:pPr>
      <w:r>
        <w:t xml:space="preserve"> ________________________________________________________________________________________________</w:t>
      </w:r>
    </w:p>
    <w:p w14:paraId="6930454B" w14:textId="77777777" w:rsidR="007F3328" w:rsidRDefault="007F3328" w:rsidP="007F3328">
      <w:pPr>
        <w:spacing w:after="0"/>
      </w:pPr>
      <w:r>
        <w:t xml:space="preserve"> ________________________________________________________________________________________________</w:t>
      </w:r>
    </w:p>
    <w:p w14:paraId="7BDF4F58" w14:textId="77777777" w:rsidR="007F3328" w:rsidRDefault="007F3328" w:rsidP="007F3328">
      <w:pPr>
        <w:spacing w:after="0"/>
      </w:pPr>
      <w:r>
        <w:lastRenderedPageBreak/>
        <w:t xml:space="preserve"> ________________________________________________________________________________________________</w:t>
      </w:r>
    </w:p>
    <w:p w14:paraId="43C68302" w14:textId="789A55CE" w:rsidR="00572698" w:rsidRDefault="007F3328" w:rsidP="007F3328">
      <w:pPr>
        <w:spacing w:after="0"/>
      </w:pPr>
      <w:r>
        <w:t xml:space="preserve"> ________________________________________________________________________________________________</w:t>
      </w:r>
    </w:p>
    <w:sectPr w:rsidR="00572698" w:rsidSect="00C6744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0E83" w14:textId="77777777" w:rsidR="002F33E1" w:rsidRDefault="002F33E1" w:rsidP="002B01E6">
      <w:pPr>
        <w:spacing w:after="0" w:line="240" w:lineRule="auto"/>
      </w:pPr>
      <w:r>
        <w:separator/>
      </w:r>
    </w:p>
  </w:endnote>
  <w:endnote w:type="continuationSeparator" w:id="0">
    <w:p w14:paraId="328075EC" w14:textId="77777777" w:rsidR="002F33E1" w:rsidRDefault="002F33E1" w:rsidP="002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6C53" w14:textId="77777777" w:rsidR="00346E91" w:rsidRDefault="00346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89F7" w14:textId="5AFB624E" w:rsidR="002B01E6" w:rsidRPr="008824F2" w:rsidRDefault="002B01E6" w:rsidP="002B01E6">
    <w:pPr>
      <w:tabs>
        <w:tab w:val="center" w:pos="4680"/>
        <w:tab w:val="right" w:pos="9360"/>
      </w:tabs>
      <w:spacing w:after="0" w:line="240" w:lineRule="auto"/>
      <w:rPr>
        <w:b/>
        <w:bCs/>
        <w:kern w:val="0"/>
        <w:sz w:val="20"/>
        <w:szCs w:val="20"/>
        <w14:ligatures w14:val="none"/>
      </w:rPr>
    </w:pPr>
    <w:r w:rsidRPr="008824F2">
      <w:rPr>
        <w:b/>
        <w:bCs/>
        <w:kern w:val="0"/>
        <w:sz w:val="20"/>
        <w:szCs w:val="20"/>
        <w14:ligatures w14:val="none"/>
      </w:rPr>
      <w:t>J.D. Greear (The Summit Church)</w:t>
    </w:r>
    <w:r>
      <w:rPr>
        <w:b/>
        <w:bCs/>
        <w:kern w:val="0"/>
        <w:sz w:val="20"/>
        <w:szCs w:val="20"/>
        <w14:ligatures w14:val="none"/>
      </w:rPr>
      <w:t xml:space="preserve">, </w:t>
    </w:r>
    <w:r w:rsidRPr="008824F2">
      <w:rPr>
        <w:b/>
        <w:bCs/>
        <w:kern w:val="0"/>
        <w:sz w:val="20"/>
        <w:szCs w:val="20"/>
        <w14:ligatures w14:val="none"/>
      </w:rPr>
      <w:t>Greg Laurie, (Harvest Christian Fellowship),</w:t>
    </w:r>
    <w:r w:rsidRPr="008824F2">
      <w:rPr>
        <w:kern w:val="0"/>
        <w:sz w:val="20"/>
        <w:szCs w:val="20"/>
        <w14:ligatures w14:val="none"/>
      </w:rPr>
      <w:t xml:space="preserve"> </w:t>
    </w:r>
    <w:r w:rsidRPr="008824F2">
      <w:rPr>
        <w:b/>
        <w:bCs/>
        <w:kern w:val="0"/>
        <w:sz w:val="20"/>
        <w:szCs w:val="20"/>
        <w14:ligatures w14:val="none"/>
      </w:rPr>
      <w:t>, Ross Lester (Austine Stone) and Adrien Rodgers (Bellevue Church) writings on 1</w:t>
    </w:r>
    <w:r w:rsidRPr="008824F2">
      <w:rPr>
        <w:b/>
        <w:bCs/>
        <w:kern w:val="0"/>
        <w:sz w:val="20"/>
        <w:szCs w:val="20"/>
        <w:vertAlign w:val="superscript"/>
        <w14:ligatures w14:val="none"/>
      </w:rPr>
      <w:t>st</w:t>
    </w:r>
    <w:r w:rsidRPr="008824F2">
      <w:rPr>
        <w:b/>
        <w:bCs/>
        <w:kern w:val="0"/>
        <w:sz w:val="20"/>
        <w:szCs w:val="20"/>
        <w14:ligatures w14:val="none"/>
      </w:rPr>
      <w:t xml:space="preserve"> and 2</w:t>
    </w:r>
    <w:r w:rsidRPr="008824F2">
      <w:rPr>
        <w:b/>
        <w:bCs/>
        <w:kern w:val="0"/>
        <w:sz w:val="20"/>
        <w:szCs w:val="20"/>
        <w:vertAlign w:val="superscript"/>
        <w14:ligatures w14:val="none"/>
      </w:rPr>
      <w:t>nd</w:t>
    </w:r>
    <w:r w:rsidRPr="008824F2">
      <w:rPr>
        <w:b/>
        <w:bCs/>
        <w:kern w:val="0"/>
        <w:sz w:val="20"/>
        <w:szCs w:val="20"/>
        <w14:ligatures w14:val="none"/>
      </w:rPr>
      <w:t xml:space="preserve"> Samuel played a large part in writing these notes and sermon.</w:t>
    </w:r>
    <w:r>
      <w:rPr>
        <w:b/>
        <w:bCs/>
        <w:kern w:val="0"/>
        <w:sz w:val="20"/>
        <w:szCs w:val="20"/>
        <w14:ligatures w14:val="none"/>
      </w:rPr>
      <w:t xml:space="preserve"> </w:t>
    </w:r>
  </w:p>
  <w:p w14:paraId="179E7949" w14:textId="77777777" w:rsidR="002B01E6" w:rsidRPr="008824F2" w:rsidRDefault="002B01E6" w:rsidP="002B01E6">
    <w:pPr>
      <w:tabs>
        <w:tab w:val="center" w:pos="4680"/>
        <w:tab w:val="right" w:pos="9360"/>
      </w:tabs>
      <w:spacing w:after="0" w:line="240" w:lineRule="auto"/>
      <w:rPr>
        <w:kern w:val="0"/>
        <w:sz w:val="20"/>
        <w:szCs w:val="20"/>
        <w14:ligatures w14:val="none"/>
      </w:rPr>
    </w:pPr>
    <w:r w:rsidRPr="008824F2">
      <w:rPr>
        <w:kern w:val="0"/>
        <w:sz w:val="20"/>
        <w:szCs w:val="20"/>
        <w14:ligatures w14:val="none"/>
      </w:rPr>
      <w:t>The Bible Knowledge Commentary, The Preacher’s Outline and Sermon Bible, Thru the Bible Vol 12 1 &amp; 2 Samuel by J. Vernon McGee, The NIV Application Commentary by Bill Arnold, Craig Groeschel (Life Church),</w:t>
    </w:r>
    <w:r w:rsidRPr="008824F2">
      <w:rPr>
        <w:b/>
        <w:bCs/>
        <w:kern w:val="0"/>
        <w:sz w:val="20"/>
        <w:szCs w:val="20"/>
        <w14:ligatures w14:val="none"/>
      </w:rPr>
      <w:t xml:space="preserve"> </w:t>
    </w:r>
    <w:r w:rsidRPr="008824F2">
      <w:rPr>
        <w:kern w:val="0"/>
        <w:sz w:val="20"/>
        <w:szCs w:val="20"/>
        <w14:ligatures w14:val="none"/>
      </w:rPr>
      <w:t>Francis Chan,  David Platt, Paul Tripp, David, A Man of Passion and Destiny by Chuck Swindoll and other pastors and theological writers also played a role in the development of this Sermon Series, sermon and notes.</w:t>
    </w:r>
  </w:p>
  <w:p w14:paraId="150C7819" w14:textId="7DB84044" w:rsidR="002B01E6" w:rsidRDefault="002B01E6" w:rsidP="002B01E6">
    <w:pPr>
      <w:tabs>
        <w:tab w:val="center" w:pos="4680"/>
        <w:tab w:val="right" w:pos="9360"/>
      </w:tabs>
      <w:spacing w:after="0" w:line="240" w:lineRule="auto"/>
    </w:pPr>
    <w:r w:rsidRPr="008824F2">
      <w:rPr>
        <w:b/>
        <w:bCs/>
        <w:kern w:val="0"/>
        <w:sz w:val="20"/>
        <w:szCs w:val="20"/>
        <w14:ligatures w14:val="none"/>
      </w:rPr>
      <w:t>Finally, and most importantly, God’s Word, is the most important resource in the writing of this sermon and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090" w14:textId="77777777" w:rsidR="00346E91" w:rsidRDefault="00346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5BB1" w14:textId="77777777" w:rsidR="002F33E1" w:rsidRDefault="002F33E1" w:rsidP="002B01E6">
      <w:pPr>
        <w:spacing w:after="0" w:line="240" w:lineRule="auto"/>
      </w:pPr>
      <w:r>
        <w:separator/>
      </w:r>
    </w:p>
  </w:footnote>
  <w:footnote w:type="continuationSeparator" w:id="0">
    <w:p w14:paraId="058B982F" w14:textId="77777777" w:rsidR="002F33E1" w:rsidRDefault="002F33E1" w:rsidP="002B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BE92" w14:textId="77777777" w:rsidR="00346E91" w:rsidRDefault="00346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EE14" w14:textId="77777777" w:rsidR="00346E91" w:rsidRDefault="00346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F9FD" w14:textId="77777777" w:rsidR="00346E91" w:rsidRDefault="00346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4F"/>
    <w:rsid w:val="002B01E6"/>
    <w:rsid w:val="002F33E1"/>
    <w:rsid w:val="00346E91"/>
    <w:rsid w:val="00572698"/>
    <w:rsid w:val="00586892"/>
    <w:rsid w:val="005B5176"/>
    <w:rsid w:val="007F3328"/>
    <w:rsid w:val="00BD794D"/>
    <w:rsid w:val="00C6744F"/>
    <w:rsid w:val="00DC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FE6"/>
  <w15:chartTrackingRefBased/>
  <w15:docId w15:val="{F5034B49-1C26-4E9D-B60C-7A55AB74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6"/>
  </w:style>
  <w:style w:type="paragraph" w:styleId="Footer">
    <w:name w:val="footer"/>
    <w:basedOn w:val="Normal"/>
    <w:link w:val="FooterChar"/>
    <w:uiPriority w:val="99"/>
    <w:unhideWhenUsed/>
    <w:rsid w:val="002B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361">
      <w:bodyDiv w:val="1"/>
      <w:marLeft w:val="0"/>
      <w:marRight w:val="0"/>
      <w:marTop w:val="0"/>
      <w:marBottom w:val="0"/>
      <w:divBdr>
        <w:top w:val="none" w:sz="0" w:space="0" w:color="auto"/>
        <w:left w:val="none" w:sz="0" w:space="0" w:color="auto"/>
        <w:bottom w:val="none" w:sz="0" w:space="0" w:color="auto"/>
        <w:right w:val="none" w:sz="0" w:space="0" w:color="auto"/>
      </w:divBdr>
    </w:div>
    <w:div w:id="359549378">
      <w:bodyDiv w:val="1"/>
      <w:marLeft w:val="0"/>
      <w:marRight w:val="0"/>
      <w:marTop w:val="0"/>
      <w:marBottom w:val="0"/>
      <w:divBdr>
        <w:top w:val="none" w:sz="0" w:space="0" w:color="auto"/>
        <w:left w:val="none" w:sz="0" w:space="0" w:color="auto"/>
        <w:bottom w:val="none" w:sz="0" w:space="0" w:color="auto"/>
        <w:right w:val="none" w:sz="0" w:space="0" w:color="auto"/>
      </w:divBdr>
    </w:div>
    <w:div w:id="414404107">
      <w:bodyDiv w:val="1"/>
      <w:marLeft w:val="0"/>
      <w:marRight w:val="0"/>
      <w:marTop w:val="0"/>
      <w:marBottom w:val="0"/>
      <w:divBdr>
        <w:top w:val="none" w:sz="0" w:space="0" w:color="auto"/>
        <w:left w:val="none" w:sz="0" w:space="0" w:color="auto"/>
        <w:bottom w:val="none" w:sz="0" w:space="0" w:color="auto"/>
        <w:right w:val="none" w:sz="0" w:space="0" w:color="auto"/>
      </w:divBdr>
    </w:div>
    <w:div w:id="440615866">
      <w:bodyDiv w:val="1"/>
      <w:marLeft w:val="0"/>
      <w:marRight w:val="0"/>
      <w:marTop w:val="0"/>
      <w:marBottom w:val="0"/>
      <w:divBdr>
        <w:top w:val="none" w:sz="0" w:space="0" w:color="auto"/>
        <w:left w:val="none" w:sz="0" w:space="0" w:color="auto"/>
        <w:bottom w:val="none" w:sz="0" w:space="0" w:color="auto"/>
        <w:right w:val="none" w:sz="0" w:space="0" w:color="auto"/>
      </w:divBdr>
    </w:div>
    <w:div w:id="467163256">
      <w:bodyDiv w:val="1"/>
      <w:marLeft w:val="0"/>
      <w:marRight w:val="0"/>
      <w:marTop w:val="0"/>
      <w:marBottom w:val="0"/>
      <w:divBdr>
        <w:top w:val="none" w:sz="0" w:space="0" w:color="auto"/>
        <w:left w:val="none" w:sz="0" w:space="0" w:color="auto"/>
        <w:bottom w:val="none" w:sz="0" w:space="0" w:color="auto"/>
        <w:right w:val="none" w:sz="0" w:space="0" w:color="auto"/>
      </w:divBdr>
    </w:div>
    <w:div w:id="695885393">
      <w:bodyDiv w:val="1"/>
      <w:marLeft w:val="0"/>
      <w:marRight w:val="0"/>
      <w:marTop w:val="0"/>
      <w:marBottom w:val="0"/>
      <w:divBdr>
        <w:top w:val="none" w:sz="0" w:space="0" w:color="auto"/>
        <w:left w:val="none" w:sz="0" w:space="0" w:color="auto"/>
        <w:bottom w:val="none" w:sz="0" w:space="0" w:color="auto"/>
        <w:right w:val="none" w:sz="0" w:space="0" w:color="auto"/>
      </w:divBdr>
    </w:div>
    <w:div w:id="726729471">
      <w:bodyDiv w:val="1"/>
      <w:marLeft w:val="0"/>
      <w:marRight w:val="0"/>
      <w:marTop w:val="0"/>
      <w:marBottom w:val="0"/>
      <w:divBdr>
        <w:top w:val="none" w:sz="0" w:space="0" w:color="auto"/>
        <w:left w:val="none" w:sz="0" w:space="0" w:color="auto"/>
        <w:bottom w:val="none" w:sz="0" w:space="0" w:color="auto"/>
        <w:right w:val="none" w:sz="0" w:space="0" w:color="auto"/>
      </w:divBdr>
    </w:div>
    <w:div w:id="784276780">
      <w:bodyDiv w:val="1"/>
      <w:marLeft w:val="0"/>
      <w:marRight w:val="0"/>
      <w:marTop w:val="0"/>
      <w:marBottom w:val="0"/>
      <w:divBdr>
        <w:top w:val="none" w:sz="0" w:space="0" w:color="auto"/>
        <w:left w:val="none" w:sz="0" w:space="0" w:color="auto"/>
        <w:bottom w:val="none" w:sz="0" w:space="0" w:color="auto"/>
        <w:right w:val="none" w:sz="0" w:space="0" w:color="auto"/>
      </w:divBdr>
    </w:div>
    <w:div w:id="805897891">
      <w:bodyDiv w:val="1"/>
      <w:marLeft w:val="0"/>
      <w:marRight w:val="0"/>
      <w:marTop w:val="0"/>
      <w:marBottom w:val="0"/>
      <w:divBdr>
        <w:top w:val="none" w:sz="0" w:space="0" w:color="auto"/>
        <w:left w:val="none" w:sz="0" w:space="0" w:color="auto"/>
        <w:bottom w:val="none" w:sz="0" w:space="0" w:color="auto"/>
        <w:right w:val="none" w:sz="0" w:space="0" w:color="auto"/>
      </w:divBdr>
    </w:div>
    <w:div w:id="874082297">
      <w:bodyDiv w:val="1"/>
      <w:marLeft w:val="0"/>
      <w:marRight w:val="0"/>
      <w:marTop w:val="0"/>
      <w:marBottom w:val="0"/>
      <w:divBdr>
        <w:top w:val="none" w:sz="0" w:space="0" w:color="auto"/>
        <w:left w:val="none" w:sz="0" w:space="0" w:color="auto"/>
        <w:bottom w:val="none" w:sz="0" w:space="0" w:color="auto"/>
        <w:right w:val="none" w:sz="0" w:space="0" w:color="auto"/>
      </w:divBdr>
    </w:div>
    <w:div w:id="914319220">
      <w:bodyDiv w:val="1"/>
      <w:marLeft w:val="0"/>
      <w:marRight w:val="0"/>
      <w:marTop w:val="0"/>
      <w:marBottom w:val="0"/>
      <w:divBdr>
        <w:top w:val="none" w:sz="0" w:space="0" w:color="auto"/>
        <w:left w:val="none" w:sz="0" w:space="0" w:color="auto"/>
        <w:bottom w:val="none" w:sz="0" w:space="0" w:color="auto"/>
        <w:right w:val="none" w:sz="0" w:space="0" w:color="auto"/>
      </w:divBdr>
    </w:div>
    <w:div w:id="1031372153">
      <w:bodyDiv w:val="1"/>
      <w:marLeft w:val="0"/>
      <w:marRight w:val="0"/>
      <w:marTop w:val="0"/>
      <w:marBottom w:val="0"/>
      <w:divBdr>
        <w:top w:val="none" w:sz="0" w:space="0" w:color="auto"/>
        <w:left w:val="none" w:sz="0" w:space="0" w:color="auto"/>
        <w:bottom w:val="none" w:sz="0" w:space="0" w:color="auto"/>
        <w:right w:val="none" w:sz="0" w:space="0" w:color="auto"/>
      </w:divBdr>
    </w:div>
    <w:div w:id="1046485302">
      <w:bodyDiv w:val="1"/>
      <w:marLeft w:val="0"/>
      <w:marRight w:val="0"/>
      <w:marTop w:val="0"/>
      <w:marBottom w:val="0"/>
      <w:divBdr>
        <w:top w:val="none" w:sz="0" w:space="0" w:color="auto"/>
        <w:left w:val="none" w:sz="0" w:space="0" w:color="auto"/>
        <w:bottom w:val="none" w:sz="0" w:space="0" w:color="auto"/>
        <w:right w:val="none" w:sz="0" w:space="0" w:color="auto"/>
      </w:divBdr>
    </w:div>
    <w:div w:id="1235511562">
      <w:bodyDiv w:val="1"/>
      <w:marLeft w:val="0"/>
      <w:marRight w:val="0"/>
      <w:marTop w:val="0"/>
      <w:marBottom w:val="0"/>
      <w:divBdr>
        <w:top w:val="none" w:sz="0" w:space="0" w:color="auto"/>
        <w:left w:val="none" w:sz="0" w:space="0" w:color="auto"/>
        <w:bottom w:val="none" w:sz="0" w:space="0" w:color="auto"/>
        <w:right w:val="none" w:sz="0" w:space="0" w:color="auto"/>
      </w:divBdr>
    </w:div>
    <w:div w:id="1244143584">
      <w:bodyDiv w:val="1"/>
      <w:marLeft w:val="0"/>
      <w:marRight w:val="0"/>
      <w:marTop w:val="0"/>
      <w:marBottom w:val="0"/>
      <w:divBdr>
        <w:top w:val="none" w:sz="0" w:space="0" w:color="auto"/>
        <w:left w:val="none" w:sz="0" w:space="0" w:color="auto"/>
        <w:bottom w:val="none" w:sz="0" w:space="0" w:color="auto"/>
        <w:right w:val="none" w:sz="0" w:space="0" w:color="auto"/>
      </w:divBdr>
    </w:div>
    <w:div w:id="1275091298">
      <w:bodyDiv w:val="1"/>
      <w:marLeft w:val="0"/>
      <w:marRight w:val="0"/>
      <w:marTop w:val="0"/>
      <w:marBottom w:val="0"/>
      <w:divBdr>
        <w:top w:val="none" w:sz="0" w:space="0" w:color="auto"/>
        <w:left w:val="none" w:sz="0" w:space="0" w:color="auto"/>
        <w:bottom w:val="none" w:sz="0" w:space="0" w:color="auto"/>
        <w:right w:val="none" w:sz="0" w:space="0" w:color="auto"/>
      </w:divBdr>
    </w:div>
    <w:div w:id="1396002717">
      <w:bodyDiv w:val="1"/>
      <w:marLeft w:val="0"/>
      <w:marRight w:val="0"/>
      <w:marTop w:val="0"/>
      <w:marBottom w:val="0"/>
      <w:divBdr>
        <w:top w:val="none" w:sz="0" w:space="0" w:color="auto"/>
        <w:left w:val="none" w:sz="0" w:space="0" w:color="auto"/>
        <w:bottom w:val="none" w:sz="0" w:space="0" w:color="auto"/>
        <w:right w:val="none" w:sz="0" w:space="0" w:color="auto"/>
      </w:divBdr>
    </w:div>
    <w:div w:id="1421365040">
      <w:bodyDiv w:val="1"/>
      <w:marLeft w:val="0"/>
      <w:marRight w:val="0"/>
      <w:marTop w:val="0"/>
      <w:marBottom w:val="0"/>
      <w:divBdr>
        <w:top w:val="none" w:sz="0" w:space="0" w:color="auto"/>
        <w:left w:val="none" w:sz="0" w:space="0" w:color="auto"/>
        <w:bottom w:val="none" w:sz="0" w:space="0" w:color="auto"/>
        <w:right w:val="none" w:sz="0" w:space="0" w:color="auto"/>
      </w:divBdr>
    </w:div>
    <w:div w:id="1450782305">
      <w:bodyDiv w:val="1"/>
      <w:marLeft w:val="0"/>
      <w:marRight w:val="0"/>
      <w:marTop w:val="0"/>
      <w:marBottom w:val="0"/>
      <w:divBdr>
        <w:top w:val="none" w:sz="0" w:space="0" w:color="auto"/>
        <w:left w:val="none" w:sz="0" w:space="0" w:color="auto"/>
        <w:bottom w:val="none" w:sz="0" w:space="0" w:color="auto"/>
        <w:right w:val="none" w:sz="0" w:space="0" w:color="auto"/>
      </w:divBdr>
    </w:div>
    <w:div w:id="1630092400">
      <w:bodyDiv w:val="1"/>
      <w:marLeft w:val="0"/>
      <w:marRight w:val="0"/>
      <w:marTop w:val="0"/>
      <w:marBottom w:val="0"/>
      <w:divBdr>
        <w:top w:val="none" w:sz="0" w:space="0" w:color="auto"/>
        <w:left w:val="none" w:sz="0" w:space="0" w:color="auto"/>
        <w:bottom w:val="none" w:sz="0" w:space="0" w:color="auto"/>
        <w:right w:val="none" w:sz="0" w:space="0" w:color="auto"/>
      </w:divBdr>
    </w:div>
    <w:div w:id="1642807454">
      <w:bodyDiv w:val="1"/>
      <w:marLeft w:val="0"/>
      <w:marRight w:val="0"/>
      <w:marTop w:val="0"/>
      <w:marBottom w:val="0"/>
      <w:divBdr>
        <w:top w:val="none" w:sz="0" w:space="0" w:color="auto"/>
        <w:left w:val="none" w:sz="0" w:space="0" w:color="auto"/>
        <w:bottom w:val="none" w:sz="0" w:space="0" w:color="auto"/>
        <w:right w:val="none" w:sz="0" w:space="0" w:color="auto"/>
      </w:divBdr>
    </w:div>
    <w:div w:id="1775514555">
      <w:bodyDiv w:val="1"/>
      <w:marLeft w:val="0"/>
      <w:marRight w:val="0"/>
      <w:marTop w:val="0"/>
      <w:marBottom w:val="0"/>
      <w:divBdr>
        <w:top w:val="none" w:sz="0" w:space="0" w:color="auto"/>
        <w:left w:val="none" w:sz="0" w:space="0" w:color="auto"/>
        <w:bottom w:val="none" w:sz="0" w:space="0" w:color="auto"/>
        <w:right w:val="none" w:sz="0" w:space="0" w:color="auto"/>
      </w:divBdr>
    </w:div>
    <w:div w:id="1819110654">
      <w:bodyDiv w:val="1"/>
      <w:marLeft w:val="0"/>
      <w:marRight w:val="0"/>
      <w:marTop w:val="0"/>
      <w:marBottom w:val="0"/>
      <w:divBdr>
        <w:top w:val="none" w:sz="0" w:space="0" w:color="auto"/>
        <w:left w:val="none" w:sz="0" w:space="0" w:color="auto"/>
        <w:bottom w:val="none" w:sz="0" w:space="0" w:color="auto"/>
        <w:right w:val="none" w:sz="0" w:space="0" w:color="auto"/>
      </w:divBdr>
    </w:div>
    <w:div w:id="1957368478">
      <w:bodyDiv w:val="1"/>
      <w:marLeft w:val="0"/>
      <w:marRight w:val="0"/>
      <w:marTop w:val="0"/>
      <w:marBottom w:val="0"/>
      <w:divBdr>
        <w:top w:val="none" w:sz="0" w:space="0" w:color="auto"/>
        <w:left w:val="none" w:sz="0" w:space="0" w:color="auto"/>
        <w:bottom w:val="none" w:sz="0" w:space="0" w:color="auto"/>
        <w:right w:val="none" w:sz="0" w:space="0" w:color="auto"/>
      </w:divBdr>
    </w:div>
    <w:div w:id="2057505057">
      <w:bodyDiv w:val="1"/>
      <w:marLeft w:val="0"/>
      <w:marRight w:val="0"/>
      <w:marTop w:val="0"/>
      <w:marBottom w:val="0"/>
      <w:divBdr>
        <w:top w:val="none" w:sz="0" w:space="0" w:color="auto"/>
        <w:left w:val="none" w:sz="0" w:space="0" w:color="auto"/>
        <w:bottom w:val="none" w:sz="0" w:space="0" w:color="auto"/>
        <w:right w:val="none" w:sz="0" w:space="0" w:color="auto"/>
      </w:divBdr>
    </w:div>
    <w:div w:id="2080906265">
      <w:bodyDiv w:val="1"/>
      <w:marLeft w:val="0"/>
      <w:marRight w:val="0"/>
      <w:marTop w:val="0"/>
      <w:marBottom w:val="0"/>
      <w:divBdr>
        <w:top w:val="none" w:sz="0" w:space="0" w:color="auto"/>
        <w:left w:val="none" w:sz="0" w:space="0" w:color="auto"/>
        <w:bottom w:val="none" w:sz="0" w:space="0" w:color="auto"/>
        <w:right w:val="none" w:sz="0" w:space="0" w:color="auto"/>
      </w:divBdr>
    </w:div>
    <w:div w:id="21105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dc:creator>
  <cp:keywords/>
  <dc:description/>
  <cp:lastModifiedBy>j s</cp:lastModifiedBy>
  <cp:revision>7</cp:revision>
  <cp:lastPrinted>2023-12-08T18:52:00Z</cp:lastPrinted>
  <dcterms:created xsi:type="dcterms:W3CDTF">2023-12-08T18:38:00Z</dcterms:created>
  <dcterms:modified xsi:type="dcterms:W3CDTF">2023-12-08T18:53:00Z</dcterms:modified>
</cp:coreProperties>
</file>